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658" w:rsidRDefault="00FB4658" w:rsidP="00FB4658">
      <w:pPr>
        <w:ind w:firstLine="851"/>
        <w:jc w:val="center"/>
        <w:rPr>
          <w:b/>
          <w:bCs/>
          <w:color w:val="000000"/>
          <w:sz w:val="36"/>
          <w:szCs w:val="36"/>
        </w:rPr>
      </w:pPr>
      <w:bookmarkStart w:id="0" w:name="_GoBack"/>
      <w:bookmarkEnd w:id="0"/>
    </w:p>
    <w:p w:rsidR="00FB4658" w:rsidRDefault="00FB4658" w:rsidP="00FB4658">
      <w:pPr>
        <w:ind w:firstLine="851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Согласие родителей (</w:t>
      </w:r>
      <w:r>
        <w:rPr>
          <w:b/>
          <w:sz w:val="36"/>
          <w:szCs w:val="36"/>
        </w:rPr>
        <w:t>законным представителем</w:t>
      </w:r>
      <w:r>
        <w:rPr>
          <w:b/>
          <w:bCs/>
          <w:color w:val="000000"/>
          <w:sz w:val="36"/>
          <w:szCs w:val="36"/>
        </w:rPr>
        <w:t xml:space="preserve">) </w:t>
      </w:r>
    </w:p>
    <w:p w:rsidR="00FB4658" w:rsidRDefault="00FB4658" w:rsidP="00FB4658">
      <w:pPr>
        <w:ind w:firstLine="85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36"/>
          <w:szCs w:val="36"/>
        </w:rPr>
        <w:t>на психологическое сопровождение ребёнка</w:t>
      </w:r>
    </w:p>
    <w:p w:rsidR="00FB4658" w:rsidRDefault="00FB4658" w:rsidP="00FB4658">
      <w:pPr>
        <w:ind w:firstLine="851"/>
        <w:jc w:val="both"/>
        <w:rPr>
          <w:color w:val="000000"/>
          <w:sz w:val="28"/>
          <w:szCs w:val="28"/>
        </w:rPr>
      </w:pPr>
    </w:p>
    <w:p w:rsidR="00FB4658" w:rsidRDefault="00FB4658" w:rsidP="00FB4658">
      <w:pPr>
        <w:spacing w:line="360" w:lineRule="auto"/>
        <w:ind w:firstLine="851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На основании </w:t>
      </w:r>
      <w:r>
        <w:rPr>
          <w:rFonts w:eastAsia="Calibri"/>
          <w:sz w:val="28"/>
          <w:szCs w:val="28"/>
          <w:lang w:eastAsia="en-US"/>
        </w:rPr>
        <w:t>Федерального Закона Российской Федерации от 29.12.2012 № 273-ФЗ «Об образовании в Российской Федерации»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п. 6 ч.3 ст.44 и пункта 3.2.3. раздела </w:t>
      </w:r>
      <w:r>
        <w:rPr>
          <w:rFonts w:eastAsia="Calibri"/>
          <w:bCs/>
          <w:color w:val="000000"/>
          <w:sz w:val="28"/>
          <w:szCs w:val="28"/>
          <w:lang w:val="en-US" w:eastAsia="en-US"/>
        </w:rPr>
        <w:t>III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ФГОС дошкольного образования </w:t>
      </w:r>
    </w:p>
    <w:p w:rsidR="00FB4658" w:rsidRDefault="00FB4658" w:rsidP="00FB4658">
      <w:pPr>
        <w:spacing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Я,</w:t>
      </w:r>
      <w:r>
        <w:rPr>
          <w:b/>
          <w:bCs/>
          <w:color w:val="000000"/>
          <w:sz w:val="28"/>
          <w:szCs w:val="28"/>
        </w:rPr>
        <w:t xml:space="preserve"> ______________________________________________________________</w:t>
      </w:r>
    </w:p>
    <w:p w:rsidR="00FB4658" w:rsidRDefault="00FB4658" w:rsidP="00FB465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согласен (а) на психологическое сопровождение моего ребёнка</w:t>
      </w:r>
    </w:p>
    <w:p w:rsidR="00FB4658" w:rsidRDefault="00FB4658" w:rsidP="00FB465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______________________________________________________________________.</w:t>
      </w:r>
    </w:p>
    <w:p w:rsidR="00FB4658" w:rsidRDefault="00FB4658" w:rsidP="00FB465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Психологическое сопровождение ребёнка включает в себя: психологическую диагностику, наблюдение в период адаптации, участие в развивающих занятиях, при необходимости посещение ребёнком развивающей группы индивидуально, консультирование родителей.</w:t>
      </w:r>
    </w:p>
    <w:p w:rsidR="00FB4658" w:rsidRDefault="00FB4658" w:rsidP="00FB465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Психолог обязуется:</w:t>
      </w:r>
    </w:p>
    <w:p w:rsidR="00FB4658" w:rsidRDefault="00FB4658" w:rsidP="00FB4658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*​ предоставлять информацию о результатах психологического обследования ребёнка при обращении родителей (</w:t>
      </w:r>
      <w:r>
        <w:rPr>
          <w:rFonts w:eastAsia="Calibri"/>
          <w:sz w:val="28"/>
          <w:szCs w:val="28"/>
        </w:rPr>
        <w:t>законным представителем</w:t>
      </w:r>
      <w:r>
        <w:rPr>
          <w:color w:val="000000"/>
          <w:sz w:val="28"/>
          <w:szCs w:val="28"/>
        </w:rPr>
        <w:t>);</w:t>
      </w:r>
    </w:p>
    <w:p w:rsidR="00FB4658" w:rsidRDefault="00FB4658" w:rsidP="00FB4658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*​ не разглашать информацию, полученную в процессе индивидуальной беседы с ребёнком и его родителями</w:t>
      </w:r>
    </w:p>
    <w:p w:rsidR="00FB4658" w:rsidRDefault="00FB4658" w:rsidP="00FB4658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Конфиденциальность может быть нарушена в следующих ситуациях:</w:t>
      </w:r>
    </w:p>
    <w:p w:rsidR="00FB4658" w:rsidRDefault="00FB4658" w:rsidP="00FB4658">
      <w:pPr>
        <w:numPr>
          <w:ilvl w:val="0"/>
          <w:numId w:val="8"/>
        </w:numPr>
        <w:shd w:val="clear" w:color="auto" w:fill="FFFFFF"/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Если ребёнок сообщит о намерении нанести серьёзный вред себе или другим лицам.</w:t>
      </w:r>
    </w:p>
    <w:p w:rsidR="00FB4658" w:rsidRDefault="00FB4658" w:rsidP="00FB4658">
      <w:pPr>
        <w:numPr>
          <w:ilvl w:val="0"/>
          <w:numId w:val="8"/>
        </w:numPr>
        <w:shd w:val="clear" w:color="auto" w:fill="FFFFFF"/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Если ребёнок сообщит о жестоком обращении с ним или другими.</w:t>
      </w:r>
    </w:p>
    <w:p w:rsidR="00FB4658" w:rsidRDefault="00FB4658" w:rsidP="00FB4658">
      <w:pPr>
        <w:numPr>
          <w:ilvl w:val="0"/>
          <w:numId w:val="8"/>
        </w:numPr>
        <w:shd w:val="clear" w:color="auto" w:fill="FFFFFF"/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Если материалы работы будут затребованы правоохранительными органами.</w:t>
      </w:r>
      <w:r>
        <w:rPr>
          <w:color w:val="000000"/>
          <w:sz w:val="28"/>
          <w:szCs w:val="28"/>
        </w:rPr>
        <w:br/>
      </w:r>
      <w:r>
        <w:rPr>
          <w:b/>
          <w:bCs/>
          <w:i/>
          <w:iCs/>
          <w:color w:val="000000"/>
          <w:sz w:val="28"/>
          <w:szCs w:val="28"/>
        </w:rPr>
        <w:t>О таких ситуациях Вы будете информированы</w:t>
      </w:r>
    </w:p>
    <w:p w:rsidR="00FB4658" w:rsidRDefault="00FB4658" w:rsidP="00FB4658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Родители (</w:t>
      </w:r>
      <w:r>
        <w:rPr>
          <w:rFonts w:eastAsia="Calibri"/>
          <w:b/>
          <w:sz w:val="28"/>
          <w:szCs w:val="28"/>
          <w:u w:val="single"/>
        </w:rPr>
        <w:t>законным представителем</w:t>
      </w:r>
      <w:r>
        <w:rPr>
          <w:b/>
          <w:bCs/>
          <w:color w:val="000000"/>
          <w:sz w:val="28"/>
          <w:szCs w:val="28"/>
          <w:u w:val="single"/>
        </w:rPr>
        <w:t>) имеют право:</w:t>
      </w:r>
    </w:p>
    <w:p w:rsidR="00FB4658" w:rsidRDefault="00FB4658" w:rsidP="00FB4658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*​ обратиться к психологу д/с по интересующему вопросу</w:t>
      </w:r>
    </w:p>
    <w:p w:rsidR="00FB4658" w:rsidRDefault="00FB4658" w:rsidP="00FB4658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*​ отказаться от психологического сопровождения ребёнка (или отдельных его компонентов, указанных выше), предоставив психологу д/с заявление об отказе на имя заведующей д/с.</w:t>
      </w:r>
    </w:p>
    <w:p w:rsidR="00FB4658" w:rsidRDefault="00FB4658" w:rsidP="00FB4658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FB4658" w:rsidRDefault="00FB4658" w:rsidP="00FB4658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FB4658" w:rsidRPr="001D07FC" w:rsidRDefault="00FB4658" w:rsidP="00FB4658">
      <w:pPr>
        <w:rPr>
          <w:sz w:val="28"/>
          <w:szCs w:val="28"/>
        </w:rPr>
      </w:pPr>
      <w:r w:rsidRPr="001D07FC">
        <w:rPr>
          <w:sz w:val="28"/>
          <w:szCs w:val="28"/>
        </w:rPr>
        <w:t>Дата: __________________</w:t>
      </w:r>
      <w:r w:rsidRPr="001D07FC">
        <w:rPr>
          <w:sz w:val="28"/>
          <w:szCs w:val="28"/>
        </w:rPr>
        <w:tab/>
        <w:t xml:space="preserve">                                  Подпись: ____________________</w:t>
      </w:r>
    </w:p>
    <w:p w:rsidR="00FB4658" w:rsidRDefault="00FB4658" w:rsidP="00FB4658"/>
    <w:p w:rsidR="00FB4658" w:rsidRDefault="00FB4658" w:rsidP="003064DE">
      <w:pPr>
        <w:pStyle w:val="a6"/>
        <w:shd w:val="clear" w:color="auto" w:fill="FFFFFF"/>
        <w:spacing w:before="0" w:beforeAutospacing="0" w:after="0" w:afterAutospacing="0"/>
        <w:ind w:left="4962"/>
        <w:rPr>
          <w:sz w:val="28"/>
          <w:szCs w:val="28"/>
        </w:rPr>
      </w:pPr>
    </w:p>
    <w:sectPr w:rsidR="00FB4658" w:rsidSect="00EB47E5">
      <w:pgSz w:w="11906" w:h="16838"/>
      <w:pgMar w:top="426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D201B"/>
    <w:multiLevelType w:val="hybridMultilevel"/>
    <w:tmpl w:val="40AA0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3127C"/>
    <w:multiLevelType w:val="hybridMultilevel"/>
    <w:tmpl w:val="40AA0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A13FB"/>
    <w:multiLevelType w:val="multilevel"/>
    <w:tmpl w:val="781A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B33B15"/>
    <w:multiLevelType w:val="hybridMultilevel"/>
    <w:tmpl w:val="CB2C0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5174F"/>
    <w:multiLevelType w:val="multilevel"/>
    <w:tmpl w:val="CBA6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DF46BA"/>
    <w:multiLevelType w:val="hybridMultilevel"/>
    <w:tmpl w:val="40AA0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60345"/>
    <w:multiLevelType w:val="hybridMultilevel"/>
    <w:tmpl w:val="40AA0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D40C0C"/>
    <w:multiLevelType w:val="multilevel"/>
    <w:tmpl w:val="C0DC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826"/>
    <w:rsid w:val="00063671"/>
    <w:rsid w:val="00154804"/>
    <w:rsid w:val="00260BEE"/>
    <w:rsid w:val="00272A18"/>
    <w:rsid w:val="002C18A8"/>
    <w:rsid w:val="002F239F"/>
    <w:rsid w:val="003064DE"/>
    <w:rsid w:val="00310B13"/>
    <w:rsid w:val="004218A9"/>
    <w:rsid w:val="005B60CA"/>
    <w:rsid w:val="006A69B8"/>
    <w:rsid w:val="006C0163"/>
    <w:rsid w:val="008C7248"/>
    <w:rsid w:val="00946979"/>
    <w:rsid w:val="009807E9"/>
    <w:rsid w:val="00990428"/>
    <w:rsid w:val="00A10826"/>
    <w:rsid w:val="00A800FE"/>
    <w:rsid w:val="00A8628B"/>
    <w:rsid w:val="00AB6890"/>
    <w:rsid w:val="00AC2636"/>
    <w:rsid w:val="00B23C01"/>
    <w:rsid w:val="00B52B5D"/>
    <w:rsid w:val="00B66A45"/>
    <w:rsid w:val="00B87513"/>
    <w:rsid w:val="00B94B0C"/>
    <w:rsid w:val="00BB2B66"/>
    <w:rsid w:val="00C366B6"/>
    <w:rsid w:val="00C43CEC"/>
    <w:rsid w:val="00C73A9D"/>
    <w:rsid w:val="00CC3C3B"/>
    <w:rsid w:val="00D549B5"/>
    <w:rsid w:val="00D93985"/>
    <w:rsid w:val="00DC6691"/>
    <w:rsid w:val="00EA141F"/>
    <w:rsid w:val="00EB47E5"/>
    <w:rsid w:val="00F7283B"/>
    <w:rsid w:val="00FA03D7"/>
    <w:rsid w:val="00FB4658"/>
    <w:rsid w:val="00FD137D"/>
    <w:rsid w:val="00FF0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41744-2CE0-4A58-8862-D31A4814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0F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B66A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367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D137D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66A4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66A45"/>
  </w:style>
  <w:style w:type="character" w:customStyle="1" w:styleId="20">
    <w:name w:val="Заголовок 2 Знак"/>
    <w:basedOn w:val="a0"/>
    <w:link w:val="2"/>
    <w:uiPriority w:val="9"/>
    <w:rsid w:val="00B66A45"/>
    <w:rPr>
      <w:b/>
      <w:bCs/>
      <w:sz w:val="36"/>
      <w:szCs w:val="36"/>
    </w:rPr>
  </w:style>
  <w:style w:type="paragraph" w:customStyle="1" w:styleId="vrezkacenter">
    <w:name w:val="vrezka_center"/>
    <w:basedOn w:val="a"/>
    <w:rsid w:val="00B66A45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B66A4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66A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6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6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062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4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33</cp:revision>
  <cp:lastPrinted>2019-10-10T06:54:00Z</cp:lastPrinted>
  <dcterms:created xsi:type="dcterms:W3CDTF">2014-10-08T13:34:00Z</dcterms:created>
  <dcterms:modified xsi:type="dcterms:W3CDTF">2024-02-01T17:36:00Z</dcterms:modified>
</cp:coreProperties>
</file>